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2B0" w:rsidRPr="0031255F" w:rsidRDefault="00D932B0" w:rsidP="00D932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1255F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D932B0" w:rsidRDefault="00D932B0" w:rsidP="00D932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55F">
        <w:rPr>
          <w:rFonts w:ascii="Times New Roman" w:hAnsi="Times New Roman" w:cs="Times New Roman"/>
          <w:b/>
          <w:sz w:val="28"/>
          <w:szCs w:val="28"/>
        </w:rPr>
        <w:t xml:space="preserve">СЕЛЬСКОЕ СОБРАНИЕ ДЕПУТАТОВ </w:t>
      </w:r>
      <w:r w:rsidR="00FE3540">
        <w:rPr>
          <w:rFonts w:ascii="Times New Roman" w:hAnsi="Times New Roman" w:cs="Times New Roman"/>
          <w:b/>
          <w:sz w:val="28"/>
          <w:szCs w:val="28"/>
        </w:rPr>
        <w:t>ПРИОБСКОГО</w:t>
      </w:r>
      <w:r w:rsidRPr="0031255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55F">
        <w:rPr>
          <w:rFonts w:ascii="Times New Roman" w:hAnsi="Times New Roman" w:cs="Times New Roman"/>
          <w:b/>
          <w:sz w:val="28"/>
          <w:szCs w:val="28"/>
        </w:rPr>
        <w:t>БЫСТРОИСТОКСКОГО РАЙОНА</w:t>
      </w:r>
    </w:p>
    <w:p w:rsidR="00D932B0" w:rsidRPr="0031255F" w:rsidRDefault="00D932B0" w:rsidP="00D932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55F"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</w:p>
    <w:p w:rsidR="00D932B0" w:rsidRPr="0031255F" w:rsidRDefault="00D932B0" w:rsidP="00D932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2B0" w:rsidRPr="0031255F" w:rsidRDefault="00D932B0" w:rsidP="00D932B0">
      <w:pPr>
        <w:pStyle w:val="ConsPlusNormal"/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55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932B0" w:rsidRPr="0031255F" w:rsidRDefault="00D932B0" w:rsidP="00D932B0">
      <w:pPr>
        <w:pStyle w:val="ConsPlusNormal"/>
        <w:tabs>
          <w:tab w:val="left" w:pos="729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2B0" w:rsidRPr="0031255F" w:rsidRDefault="00FE3540" w:rsidP="00D932B0">
      <w:pPr>
        <w:pStyle w:val="ConsPlusNormal"/>
        <w:tabs>
          <w:tab w:val="left" w:pos="72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540">
        <w:rPr>
          <w:rFonts w:ascii="Times New Roman" w:hAnsi="Times New Roman" w:cs="Times New Roman"/>
          <w:sz w:val="28"/>
          <w:szCs w:val="28"/>
        </w:rPr>
        <w:t>1</w:t>
      </w:r>
      <w:r w:rsidR="0045659D">
        <w:rPr>
          <w:rFonts w:ascii="Times New Roman" w:hAnsi="Times New Roman" w:cs="Times New Roman"/>
          <w:sz w:val="28"/>
          <w:szCs w:val="28"/>
        </w:rPr>
        <w:t>7</w:t>
      </w:r>
      <w:r w:rsidRPr="00FE3540">
        <w:rPr>
          <w:rFonts w:ascii="Times New Roman" w:hAnsi="Times New Roman" w:cs="Times New Roman"/>
          <w:sz w:val="28"/>
          <w:szCs w:val="28"/>
        </w:rPr>
        <w:t>.09</w:t>
      </w:r>
      <w:r w:rsidR="00D932B0" w:rsidRPr="00FE3540">
        <w:rPr>
          <w:rFonts w:ascii="Times New Roman" w:hAnsi="Times New Roman" w:cs="Times New Roman"/>
          <w:sz w:val="28"/>
          <w:szCs w:val="28"/>
        </w:rPr>
        <w:t>.202</w:t>
      </w:r>
      <w:r w:rsidR="007B2899" w:rsidRPr="00FE3540">
        <w:rPr>
          <w:rFonts w:ascii="Times New Roman" w:hAnsi="Times New Roman" w:cs="Times New Roman"/>
          <w:sz w:val="28"/>
          <w:szCs w:val="28"/>
        </w:rPr>
        <w:t>4</w:t>
      </w:r>
      <w:r w:rsidR="00D932B0" w:rsidRPr="003125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2B0" w:rsidRPr="0031255F"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  <w:r w:rsidR="00D932B0" w:rsidRPr="00FE3540">
        <w:rPr>
          <w:rFonts w:ascii="Times New Roman" w:hAnsi="Times New Roman" w:cs="Times New Roman"/>
          <w:sz w:val="28"/>
          <w:szCs w:val="28"/>
        </w:rPr>
        <w:t xml:space="preserve">№ </w:t>
      </w:r>
      <w:r w:rsidR="0045659D">
        <w:rPr>
          <w:rFonts w:ascii="Times New Roman" w:hAnsi="Times New Roman" w:cs="Times New Roman"/>
          <w:sz w:val="28"/>
          <w:szCs w:val="28"/>
        </w:rPr>
        <w:t>49</w:t>
      </w:r>
    </w:p>
    <w:p w:rsidR="00D932B0" w:rsidRPr="00FE3540" w:rsidRDefault="00D932B0" w:rsidP="00D932B0">
      <w:pPr>
        <w:pStyle w:val="ConsPlusNormal"/>
        <w:tabs>
          <w:tab w:val="left" w:pos="399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E3540">
        <w:rPr>
          <w:rFonts w:ascii="Times New Roman" w:hAnsi="Times New Roman" w:cs="Times New Roman"/>
          <w:sz w:val="24"/>
          <w:szCs w:val="24"/>
        </w:rPr>
        <w:t>с.</w:t>
      </w:r>
      <w:r w:rsidR="00FE3540" w:rsidRPr="00FE3540">
        <w:rPr>
          <w:rFonts w:ascii="Times New Roman" w:hAnsi="Times New Roman" w:cs="Times New Roman"/>
          <w:sz w:val="24"/>
          <w:szCs w:val="24"/>
        </w:rPr>
        <w:t>Приобское</w:t>
      </w:r>
    </w:p>
    <w:p w:rsidR="0062638A" w:rsidRDefault="0062638A" w:rsidP="0062638A">
      <w:pPr>
        <w:pStyle w:val="1"/>
        <w:shd w:val="clear" w:color="auto" w:fill="auto"/>
        <w:spacing w:line="240" w:lineRule="exact"/>
        <w:ind w:left="20" w:hanging="20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E14F2" w:rsidRPr="00FC4B3D" w:rsidRDefault="00D913F0" w:rsidP="00D913F0">
      <w:pPr>
        <w:pStyle w:val="1"/>
        <w:shd w:val="clear" w:color="auto" w:fill="auto"/>
        <w:spacing w:line="240" w:lineRule="exact"/>
        <w:ind w:left="20" w:hanging="2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638A" w:rsidRPr="00FC4B3D">
        <w:rPr>
          <w:rFonts w:ascii="Times New Roman" w:hAnsi="Times New Roman" w:cs="Times New Roman"/>
          <w:b/>
          <w:bCs/>
          <w:sz w:val="28"/>
          <w:szCs w:val="28"/>
        </w:rPr>
        <w:t xml:space="preserve">О земельном налоге  на территории </w:t>
      </w:r>
    </w:p>
    <w:p w:rsidR="009E14F2" w:rsidRPr="00FC4B3D" w:rsidRDefault="00D913F0" w:rsidP="00D913F0">
      <w:pPr>
        <w:pStyle w:val="1"/>
        <w:shd w:val="clear" w:color="auto" w:fill="auto"/>
        <w:spacing w:line="240" w:lineRule="exact"/>
        <w:ind w:left="20" w:hanging="20"/>
        <w:jc w:val="lef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FC4B3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62638A" w:rsidRPr="00FC4B3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муниципального образования </w:t>
      </w:r>
    </w:p>
    <w:p w:rsidR="00D913F0" w:rsidRPr="00FC4B3D" w:rsidRDefault="00D913F0" w:rsidP="00D913F0">
      <w:pPr>
        <w:pStyle w:val="1"/>
        <w:shd w:val="clear" w:color="auto" w:fill="auto"/>
        <w:spacing w:line="240" w:lineRule="exact"/>
        <w:ind w:left="20" w:hanging="2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FC4B3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FE3540" w:rsidRPr="00FC4B3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="00401EAD" w:rsidRPr="00FC4B3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FE3540" w:rsidRPr="00FC4B3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иобский</w:t>
      </w:r>
      <w:r w:rsidR="0062638A" w:rsidRPr="00FC4B3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сельсовет</w:t>
      </w:r>
    </w:p>
    <w:p w:rsidR="009E14F2" w:rsidRPr="00FC4B3D" w:rsidRDefault="0062638A" w:rsidP="00D913F0">
      <w:pPr>
        <w:pStyle w:val="1"/>
        <w:shd w:val="clear" w:color="auto" w:fill="auto"/>
        <w:spacing w:line="240" w:lineRule="exact"/>
        <w:ind w:left="20" w:hanging="2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FC4B3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Быстроистокского района  </w:t>
      </w:r>
    </w:p>
    <w:p w:rsidR="0062638A" w:rsidRPr="00FC4B3D" w:rsidRDefault="00D913F0" w:rsidP="00D913F0">
      <w:pPr>
        <w:pStyle w:val="1"/>
        <w:shd w:val="clear" w:color="auto" w:fill="auto"/>
        <w:spacing w:line="240" w:lineRule="exact"/>
        <w:ind w:left="20" w:hanging="20"/>
        <w:jc w:val="lef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FC4B3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62638A" w:rsidRPr="00FC4B3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Алтайского края</w:t>
      </w:r>
    </w:p>
    <w:p w:rsidR="0062638A" w:rsidRDefault="0062638A" w:rsidP="00D913F0">
      <w:pPr>
        <w:shd w:val="clear" w:color="auto" w:fill="FFFFFF"/>
        <w:spacing w:line="276" w:lineRule="atLeast"/>
        <w:rPr>
          <w:sz w:val="28"/>
          <w:szCs w:val="28"/>
        </w:rPr>
      </w:pPr>
    </w:p>
    <w:p w:rsidR="0062638A" w:rsidRDefault="009E14F2" w:rsidP="007B2899">
      <w:pPr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2638A" w:rsidRPr="0062638A">
        <w:rPr>
          <w:sz w:val="28"/>
          <w:szCs w:val="28"/>
        </w:rPr>
        <w:t>В соответствии</w:t>
      </w:r>
      <w:r w:rsidR="0062638A">
        <w:rPr>
          <w:sz w:val="28"/>
          <w:szCs w:val="28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Федерации», Федеральным зако</w:t>
      </w:r>
      <w:r w:rsidR="007B2899">
        <w:rPr>
          <w:sz w:val="28"/>
          <w:szCs w:val="28"/>
        </w:rPr>
        <w:t>ном от 14.07.2022 года № 263-ФЗ</w:t>
      </w:r>
      <w:r w:rsidR="0062638A">
        <w:rPr>
          <w:color w:val="333333"/>
          <w:sz w:val="28"/>
          <w:szCs w:val="28"/>
        </w:rPr>
        <w:t xml:space="preserve">, </w:t>
      </w:r>
      <w:r w:rsidR="0062638A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2</w:t>
      </w:r>
      <w:r w:rsidR="0062638A">
        <w:rPr>
          <w:sz w:val="28"/>
          <w:szCs w:val="28"/>
        </w:rPr>
        <w:t xml:space="preserve">3 </w:t>
      </w:r>
      <w:proofErr w:type="gramStart"/>
      <w:r w:rsidR="0062638A">
        <w:rPr>
          <w:sz w:val="28"/>
          <w:szCs w:val="28"/>
        </w:rPr>
        <w:t xml:space="preserve">Устава муниципального образования </w:t>
      </w:r>
      <w:r w:rsidR="00FE3540">
        <w:rPr>
          <w:sz w:val="28"/>
          <w:szCs w:val="28"/>
        </w:rPr>
        <w:t>Приобский</w:t>
      </w:r>
      <w:r w:rsidR="0062638A">
        <w:rPr>
          <w:sz w:val="28"/>
          <w:szCs w:val="28"/>
        </w:rPr>
        <w:t xml:space="preserve"> сельсовет</w:t>
      </w:r>
      <w:r w:rsidR="007B2899">
        <w:rPr>
          <w:sz w:val="28"/>
          <w:szCs w:val="28"/>
        </w:rPr>
        <w:t xml:space="preserve"> </w:t>
      </w:r>
      <w:r w:rsidR="0062638A">
        <w:rPr>
          <w:sz w:val="28"/>
          <w:szCs w:val="28"/>
        </w:rPr>
        <w:t xml:space="preserve">Быстроистокского района Алтайского края, </w:t>
      </w:r>
      <w:r w:rsidR="007B2899">
        <w:rPr>
          <w:sz w:val="28"/>
          <w:szCs w:val="28"/>
        </w:rPr>
        <w:t>Федеральным законом от 12.07.2024 года № 176 – ФЗ «</w:t>
      </w:r>
      <w:r w:rsidR="007B2899">
        <w:rPr>
          <w:rFonts w:eastAsiaTheme="minorHAnsi"/>
          <w:sz w:val="28"/>
          <w:szCs w:val="28"/>
          <w:lang w:eastAsia="en-US"/>
        </w:rPr>
        <w:t xml:space="preserve"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</w:t>
      </w:r>
      <w:r w:rsidR="0062638A">
        <w:rPr>
          <w:color w:val="000000"/>
          <w:sz w:val="28"/>
          <w:szCs w:val="28"/>
        </w:rPr>
        <w:t xml:space="preserve">сельское Собрание депутатов </w:t>
      </w:r>
      <w:r w:rsidR="00FE3540">
        <w:rPr>
          <w:color w:val="000000"/>
          <w:sz w:val="28"/>
          <w:szCs w:val="28"/>
        </w:rPr>
        <w:t>Приобского</w:t>
      </w:r>
      <w:r w:rsidR="0062638A">
        <w:rPr>
          <w:color w:val="000000"/>
          <w:sz w:val="28"/>
          <w:szCs w:val="28"/>
        </w:rPr>
        <w:t xml:space="preserve"> сельсовета Быстроистокского района Алтайского края </w:t>
      </w:r>
      <w:r w:rsidR="0062638A">
        <w:rPr>
          <w:i/>
          <w:iCs/>
          <w:sz w:val="28"/>
          <w:szCs w:val="28"/>
        </w:rPr>
        <w:t xml:space="preserve"> </w:t>
      </w:r>
      <w:proofErr w:type="gramEnd"/>
    </w:p>
    <w:p w:rsidR="0062638A" w:rsidRPr="00D913F0" w:rsidRDefault="0062638A" w:rsidP="007B2899">
      <w:pPr>
        <w:ind w:firstLine="56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РЕШИЛО:</w:t>
      </w:r>
    </w:p>
    <w:p w:rsidR="0062638A" w:rsidRDefault="00D913F0" w:rsidP="007B2899">
      <w:pPr>
        <w:pStyle w:val="1"/>
        <w:shd w:val="clear" w:color="auto" w:fill="auto"/>
        <w:spacing w:line="240" w:lineRule="exact"/>
        <w:ind w:left="20" w:hanging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2638A" w:rsidRPr="0062638A">
        <w:rPr>
          <w:rFonts w:ascii="Times New Roman" w:hAnsi="Times New Roman" w:cs="Times New Roman"/>
          <w:sz w:val="28"/>
          <w:szCs w:val="28"/>
        </w:rPr>
        <w:t xml:space="preserve">1. Принять Решение  «О земельном налоге  на территории </w:t>
      </w:r>
      <w:r w:rsidR="0062638A" w:rsidRPr="0062638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муниципального </w:t>
      </w:r>
      <w:r w:rsidR="0062638A" w:rsidRPr="0062638A">
        <w:rPr>
          <w:rFonts w:ascii="Times New Roman" w:hAnsi="Times New Roman" w:cs="Times New Roman"/>
        </w:rPr>
        <w:t xml:space="preserve"> </w:t>
      </w:r>
      <w:r w:rsidR="0062638A" w:rsidRPr="0062638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FE3540">
        <w:rPr>
          <w:rFonts w:ascii="Times New Roman" w:hAnsi="Times New Roman" w:cs="Times New Roman"/>
          <w:sz w:val="28"/>
          <w:szCs w:val="28"/>
        </w:rPr>
        <w:t>Приобский</w:t>
      </w:r>
      <w:r w:rsidR="0062638A" w:rsidRPr="0062638A">
        <w:rPr>
          <w:rFonts w:ascii="Times New Roman" w:hAnsi="Times New Roman" w:cs="Times New Roman"/>
          <w:sz w:val="28"/>
          <w:szCs w:val="28"/>
        </w:rPr>
        <w:t xml:space="preserve"> сельсовет Быстроистокского района  Алтайского края».</w:t>
      </w:r>
    </w:p>
    <w:p w:rsidR="00D913F0" w:rsidRPr="0062638A" w:rsidRDefault="00D913F0" w:rsidP="007B2899">
      <w:pPr>
        <w:pStyle w:val="1"/>
        <w:shd w:val="clear" w:color="auto" w:fill="auto"/>
        <w:spacing w:line="240" w:lineRule="exact"/>
        <w:ind w:left="20" w:hanging="20"/>
        <w:rPr>
          <w:rFonts w:ascii="Times New Roman" w:hAnsi="Times New Roman" w:cs="Times New Roman"/>
          <w:sz w:val="28"/>
          <w:szCs w:val="28"/>
        </w:rPr>
      </w:pPr>
    </w:p>
    <w:p w:rsidR="0062638A" w:rsidRDefault="00D913F0" w:rsidP="007B289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2638A">
        <w:rPr>
          <w:rFonts w:ascii="Times New Roman" w:hAnsi="Times New Roman" w:cs="Times New Roman"/>
          <w:sz w:val="28"/>
          <w:szCs w:val="28"/>
        </w:rPr>
        <w:t xml:space="preserve"> 2. Направить указанное Решение Главе   сельсовета   для  подписания и опубликования в установленном порядке.</w:t>
      </w:r>
    </w:p>
    <w:p w:rsidR="00D913F0" w:rsidRDefault="00D913F0" w:rsidP="007B289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638A" w:rsidRDefault="0062638A" w:rsidP="007B2899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Контроль   за  выполнением  настоящего  Решения  возложить  </w:t>
      </w:r>
      <w:proofErr w:type="gramStart"/>
      <w:r>
        <w:rPr>
          <w:sz w:val="28"/>
          <w:szCs w:val="28"/>
        </w:rPr>
        <w:t>на</w:t>
      </w:r>
      <w:proofErr w:type="gramEnd"/>
    </w:p>
    <w:p w:rsidR="009E14F2" w:rsidRDefault="0062638A" w:rsidP="007B2899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постоянную комиссию  сельского  Собрания  депутатов  по  бюджету</w:t>
      </w:r>
    </w:p>
    <w:p w:rsidR="0062638A" w:rsidRDefault="0062638A" w:rsidP="007B2899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   </w:t>
      </w:r>
      <w:r w:rsidR="009E14F2">
        <w:rPr>
          <w:sz w:val="28"/>
          <w:szCs w:val="28"/>
        </w:rPr>
        <w:t>вопросам местного самоуправления</w:t>
      </w:r>
      <w:r>
        <w:rPr>
          <w:sz w:val="28"/>
          <w:szCs w:val="28"/>
        </w:rPr>
        <w:t xml:space="preserve"> (председатель </w:t>
      </w:r>
      <w:proofErr w:type="spellStart"/>
      <w:r w:rsidR="00FE3540">
        <w:rPr>
          <w:sz w:val="28"/>
          <w:szCs w:val="28"/>
        </w:rPr>
        <w:t>Гоманкова</w:t>
      </w:r>
      <w:proofErr w:type="spellEnd"/>
      <w:r w:rsidR="00FE3540">
        <w:rPr>
          <w:sz w:val="28"/>
          <w:szCs w:val="28"/>
        </w:rPr>
        <w:t xml:space="preserve"> В.Н</w:t>
      </w:r>
      <w:r>
        <w:rPr>
          <w:sz w:val="28"/>
          <w:szCs w:val="28"/>
        </w:rPr>
        <w:t>.)</w:t>
      </w:r>
    </w:p>
    <w:p w:rsidR="009E14F2" w:rsidRDefault="009E14F2" w:rsidP="007B2899">
      <w:pPr>
        <w:ind w:left="360" w:hanging="360"/>
        <w:jc w:val="both"/>
        <w:rPr>
          <w:sz w:val="28"/>
          <w:szCs w:val="28"/>
        </w:rPr>
      </w:pPr>
    </w:p>
    <w:p w:rsidR="009E14F2" w:rsidRDefault="009E14F2" w:rsidP="009E14F2">
      <w:pPr>
        <w:ind w:left="360" w:hanging="360"/>
        <w:jc w:val="both"/>
        <w:rPr>
          <w:sz w:val="28"/>
          <w:szCs w:val="28"/>
        </w:rPr>
      </w:pPr>
    </w:p>
    <w:p w:rsidR="009E14F2" w:rsidRDefault="009E14F2" w:rsidP="009E14F2">
      <w:pPr>
        <w:ind w:left="360" w:hanging="360"/>
        <w:jc w:val="both"/>
        <w:rPr>
          <w:sz w:val="28"/>
          <w:szCs w:val="28"/>
        </w:rPr>
      </w:pPr>
    </w:p>
    <w:p w:rsidR="0062638A" w:rsidRDefault="00FE3540" w:rsidP="0062638A">
      <w:pPr>
        <w:widowControl w:val="0"/>
      </w:pPr>
      <w:r>
        <w:rPr>
          <w:sz w:val="28"/>
          <w:szCs w:val="28"/>
        </w:rPr>
        <w:t>Председатель ССД</w:t>
      </w:r>
      <w:r w:rsidR="0062638A">
        <w:rPr>
          <w:sz w:val="28"/>
          <w:szCs w:val="28"/>
        </w:rPr>
        <w:tab/>
      </w:r>
      <w:r w:rsidR="0062638A">
        <w:rPr>
          <w:sz w:val="28"/>
          <w:szCs w:val="28"/>
        </w:rPr>
        <w:tab/>
        <w:t xml:space="preserve">              </w:t>
      </w:r>
      <w:r w:rsidR="007B289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С.В.Медведева</w:t>
      </w:r>
      <w:proofErr w:type="spellEnd"/>
    </w:p>
    <w:p w:rsidR="0062638A" w:rsidRDefault="0062638A" w:rsidP="0062638A">
      <w:pPr>
        <w:pStyle w:val="ConsTitle"/>
        <w:widowControl/>
        <w:ind w:left="5940" w:right="0" w:hanging="108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2638A" w:rsidRDefault="0062638A" w:rsidP="0062638A">
      <w:pPr>
        <w:pStyle w:val="ConsTitle"/>
        <w:widowControl/>
        <w:ind w:left="5940" w:right="0" w:hanging="108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2638A" w:rsidRDefault="0062638A" w:rsidP="0062638A">
      <w:pPr>
        <w:pStyle w:val="ConsTitle"/>
        <w:widowControl/>
        <w:ind w:left="5940" w:right="0" w:hanging="108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2638A" w:rsidRDefault="0062638A" w:rsidP="0062638A">
      <w:pPr>
        <w:pStyle w:val="ConsTitle"/>
        <w:widowControl/>
        <w:ind w:left="5940" w:right="0" w:hanging="108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2638A" w:rsidRDefault="0062638A" w:rsidP="0062638A">
      <w:pPr>
        <w:pStyle w:val="ConsTitle"/>
        <w:widowControl/>
        <w:ind w:left="5940" w:right="0" w:hanging="108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tbl>
      <w:tblPr>
        <w:tblStyle w:val="a5"/>
        <w:tblW w:w="0" w:type="auto"/>
        <w:tblInd w:w="5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1"/>
      </w:tblGrid>
      <w:tr w:rsidR="005D5FF9" w:rsidTr="00FE3540">
        <w:trPr>
          <w:trHeight w:val="674"/>
        </w:trPr>
        <w:tc>
          <w:tcPr>
            <w:tcW w:w="3631" w:type="dxa"/>
          </w:tcPr>
          <w:p w:rsidR="007C2428" w:rsidRPr="007B2899" w:rsidRDefault="00FE3540" w:rsidP="007C2428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П</w:t>
            </w:r>
            <w:r w:rsidR="005D5FF9" w:rsidRPr="007B289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ринято Решением</w:t>
            </w:r>
          </w:p>
          <w:p w:rsidR="005D5FF9" w:rsidRDefault="007C2428" w:rsidP="007C242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сельского Собрания депутатов </w:t>
            </w:r>
          </w:p>
          <w:p w:rsidR="007C2428" w:rsidRDefault="00FE3540" w:rsidP="007C2428">
            <w:pPr>
              <w:rPr>
                <w:lang w:eastAsia="en-US"/>
              </w:rPr>
            </w:pPr>
            <w:r>
              <w:rPr>
                <w:lang w:eastAsia="en-US"/>
              </w:rPr>
              <w:t>Приобского</w:t>
            </w:r>
            <w:r w:rsidR="007C2428">
              <w:rPr>
                <w:lang w:eastAsia="en-US"/>
              </w:rPr>
              <w:t xml:space="preserve"> сельсовета </w:t>
            </w:r>
          </w:p>
          <w:p w:rsidR="007C2428" w:rsidRDefault="007C2428" w:rsidP="007C242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Быстроистокского района </w:t>
            </w:r>
          </w:p>
          <w:p w:rsidR="007C2428" w:rsidRPr="007C2428" w:rsidRDefault="007C2428" w:rsidP="0045659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Алтайского края от </w:t>
            </w:r>
            <w:r w:rsidR="0045659D">
              <w:rPr>
                <w:lang w:eastAsia="en-US"/>
              </w:rPr>
              <w:t>17.09.</w:t>
            </w:r>
            <w:r>
              <w:rPr>
                <w:lang w:eastAsia="en-US"/>
              </w:rPr>
              <w:t>202</w:t>
            </w:r>
            <w:r w:rsidR="007B2899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№</w:t>
            </w:r>
            <w:r w:rsidR="0045659D">
              <w:rPr>
                <w:lang w:eastAsia="en-US"/>
              </w:rPr>
              <w:t>49</w:t>
            </w:r>
          </w:p>
        </w:tc>
      </w:tr>
    </w:tbl>
    <w:p w:rsidR="0062638A" w:rsidRDefault="0062638A" w:rsidP="0062638A">
      <w:pPr>
        <w:pStyle w:val="ConsTitle"/>
        <w:widowControl/>
        <w:ind w:left="5940" w:right="0" w:hanging="108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</w:t>
      </w:r>
    </w:p>
    <w:p w:rsidR="0062638A" w:rsidRDefault="0062638A" w:rsidP="0062638A">
      <w:pPr>
        <w:pStyle w:val="ConsTitle"/>
        <w:widowControl/>
        <w:ind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РЕШЕНИЕ</w:t>
      </w:r>
    </w:p>
    <w:p w:rsidR="0062638A" w:rsidRDefault="0062638A" w:rsidP="0062638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земельном налоге </w:t>
      </w:r>
    </w:p>
    <w:p w:rsidR="0062638A" w:rsidRDefault="0062638A" w:rsidP="0062638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территории муниципального образования </w:t>
      </w:r>
    </w:p>
    <w:p w:rsidR="0062638A" w:rsidRDefault="00FE3540" w:rsidP="0062638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Приобский</w:t>
      </w:r>
      <w:r w:rsidR="0062638A">
        <w:rPr>
          <w:b/>
          <w:bCs/>
          <w:sz w:val="26"/>
          <w:szCs w:val="26"/>
        </w:rPr>
        <w:t xml:space="preserve"> сельсовет Быстроистокского района </w:t>
      </w:r>
    </w:p>
    <w:p w:rsidR="0062638A" w:rsidRDefault="0062638A" w:rsidP="0062638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Алтайского края</w:t>
      </w:r>
    </w:p>
    <w:p w:rsidR="0062638A" w:rsidRDefault="0062638A" w:rsidP="0062638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2638A" w:rsidRDefault="0062638A" w:rsidP="007B2899">
      <w:pPr>
        <w:pStyle w:val="1"/>
        <w:shd w:val="clear" w:color="auto" w:fill="auto"/>
        <w:spacing w:line="331" w:lineRule="exact"/>
        <w:ind w:left="2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1.Установить и ввести в действие с 1 января 202</w:t>
      </w:r>
      <w:r w:rsidR="007B289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>
        <w:rPr>
          <w:rFonts w:ascii="Times New Roman" w:eastAsia="A" w:hAnsi="Times New Roman" w:cs="Times New Roman"/>
          <w:sz w:val="28"/>
          <w:szCs w:val="28"/>
        </w:rPr>
        <w:t xml:space="preserve">муниципального образования </w:t>
      </w:r>
      <w:r w:rsidR="00FE3540">
        <w:rPr>
          <w:rFonts w:ascii="Times New Roman" w:eastAsia="A" w:hAnsi="Times New Roman" w:cs="Times New Roman"/>
          <w:sz w:val="28"/>
          <w:szCs w:val="28"/>
        </w:rPr>
        <w:t>Приобский</w:t>
      </w:r>
      <w:r>
        <w:rPr>
          <w:rFonts w:ascii="Times New Roman" w:eastAsia="A" w:hAnsi="Times New Roman" w:cs="Times New Roman"/>
          <w:sz w:val="28"/>
          <w:szCs w:val="28"/>
        </w:rPr>
        <w:t xml:space="preserve"> сельсовет Быстроистокского района Алтайского края земельный налог.</w:t>
      </w:r>
    </w:p>
    <w:p w:rsidR="0062638A" w:rsidRDefault="0062638A" w:rsidP="007B2899">
      <w:pPr>
        <w:pStyle w:val="1"/>
        <w:shd w:val="clear" w:color="auto" w:fill="auto"/>
        <w:spacing w:line="33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налоговые ставки в следующих размерах:</w:t>
      </w:r>
    </w:p>
    <w:p w:rsidR="0062638A" w:rsidRDefault="00D913F0" w:rsidP="007B2899">
      <w:pPr>
        <w:pStyle w:val="1"/>
        <w:shd w:val="clear" w:color="auto" w:fill="auto"/>
        <w:spacing w:line="331" w:lineRule="exact"/>
        <w:ind w:left="7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r w:rsidR="0062638A">
        <w:rPr>
          <w:rFonts w:ascii="Times New Roman" w:hAnsi="Times New Roman" w:cs="Times New Roman"/>
          <w:sz w:val="28"/>
          <w:szCs w:val="28"/>
        </w:rPr>
        <w:t>0,3 процента в отношении земельных участков:</w:t>
      </w:r>
    </w:p>
    <w:p w:rsidR="0062638A" w:rsidRDefault="0062638A" w:rsidP="007B2899">
      <w:pPr>
        <w:pStyle w:val="1"/>
        <w:shd w:val="clear" w:color="auto" w:fill="auto"/>
        <w:spacing w:line="331" w:lineRule="exact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C2428" w:rsidRDefault="0062638A" w:rsidP="007B2899">
      <w:pPr>
        <w:pStyle w:val="1"/>
        <w:shd w:val="clear" w:color="auto" w:fill="auto"/>
        <w:spacing w:line="331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занятых жилищным фондом и</w:t>
      </w:r>
      <w:r w:rsidR="000221D1">
        <w:rPr>
          <w:rFonts w:ascii="Times New Roman" w:hAnsi="Times New Roman" w:cs="Times New Roman"/>
          <w:sz w:val="28"/>
          <w:szCs w:val="28"/>
        </w:rPr>
        <w:t xml:space="preserve"> (или) </w:t>
      </w:r>
      <w:r>
        <w:rPr>
          <w:rFonts w:ascii="Times New Roman" w:hAnsi="Times New Roman" w:cs="Times New Roman"/>
          <w:sz w:val="28"/>
          <w:szCs w:val="28"/>
        </w:rPr>
        <w:t xml:space="preserve">объектами инженерной инфраструктуры жилищно-коммунального комплекса (за исключением </w:t>
      </w:r>
      <w:r w:rsidR="000221D1">
        <w:rPr>
          <w:rFonts w:ascii="Times New Roman" w:hAnsi="Times New Roman" w:cs="Times New Roman"/>
          <w:sz w:val="28"/>
          <w:szCs w:val="28"/>
        </w:rPr>
        <w:t>части земельного участка</w:t>
      </w:r>
      <w:r>
        <w:rPr>
          <w:rFonts w:ascii="Times New Roman" w:hAnsi="Times New Roman" w:cs="Times New Roman"/>
          <w:sz w:val="28"/>
          <w:szCs w:val="28"/>
        </w:rPr>
        <w:t>, приходящейся на объект</w:t>
      </w:r>
      <w:r w:rsidR="000221D1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>
        <w:rPr>
          <w:rFonts w:ascii="Times New Roman" w:hAnsi="Times New Roman" w:cs="Times New Roman"/>
          <w:sz w:val="28"/>
          <w:szCs w:val="28"/>
        </w:rPr>
        <w:t>, не относящийся к жилищному фонду и</w:t>
      </w:r>
      <w:r w:rsidR="000221D1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0221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 исключением</w:t>
      </w:r>
      <w:r w:rsidR="000221D1">
        <w:rPr>
          <w:rFonts w:ascii="Times New Roman" w:hAnsi="Times New Roman" w:cs="Times New Roman"/>
          <w:sz w:val="28"/>
          <w:szCs w:val="28"/>
        </w:rPr>
        <w:t xml:space="preserve"> указанных в настоящем абзаце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0221D1">
        <w:rPr>
          <w:rFonts w:ascii="Times New Roman" w:hAnsi="Times New Roman" w:cs="Times New Roman"/>
          <w:sz w:val="28"/>
          <w:szCs w:val="28"/>
        </w:rPr>
        <w:t>, и земельных участков</w:t>
      </w:r>
      <w:proofErr w:type="gramEnd"/>
      <w:r w:rsidR="000221D1">
        <w:rPr>
          <w:rFonts w:ascii="Times New Roman" w:hAnsi="Times New Roman" w:cs="Times New Roman"/>
          <w:sz w:val="28"/>
          <w:szCs w:val="28"/>
        </w:rPr>
        <w:t xml:space="preserve">, кадастровая стоимость </w:t>
      </w:r>
      <w:proofErr w:type="gramStart"/>
      <w:r w:rsidR="000221D1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="000221D1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638A" w:rsidRDefault="0062638A" w:rsidP="007B2899">
      <w:pPr>
        <w:pStyle w:val="1"/>
        <w:shd w:val="clear" w:color="auto" w:fill="auto"/>
        <w:spacing w:line="331" w:lineRule="exact"/>
        <w:ind w:left="20" w:right="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0221D1">
        <w:rPr>
          <w:rFonts w:ascii="Times New Roman" w:hAnsi="Times New Roman" w:cs="Times New Roman"/>
          <w:sz w:val="28"/>
          <w:szCs w:val="28"/>
        </w:rPr>
        <w:t>, за исключением указанных в настоящем абзаце земельных участков, кадастровая стоимость каждого</w:t>
      </w:r>
      <w:proofErr w:type="gramEnd"/>
      <w:r w:rsidR="000221D1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638A" w:rsidRDefault="0062638A" w:rsidP="007B2899">
      <w:pPr>
        <w:pStyle w:val="1"/>
        <w:shd w:val="clear" w:color="auto" w:fill="auto"/>
        <w:spacing w:line="322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62638A" w:rsidRDefault="0062638A" w:rsidP="007B2899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           2) 1,5 процента в отношении прочих земельных участков.</w:t>
      </w:r>
    </w:p>
    <w:p w:rsidR="0062638A" w:rsidRDefault="0062638A" w:rsidP="007B2899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lastRenderedPageBreak/>
        <w:t>3. Налогоплательщики - физические лица уплачивают налог в порядке и сроки, определённые статьёй 397 Налогового Кодекса РФ.</w:t>
      </w:r>
    </w:p>
    <w:p w:rsidR="0062638A" w:rsidRDefault="0062638A" w:rsidP="007B2899">
      <w:p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4. Определить порядок уплаты налога для налогоплательщиков – организаций:</w:t>
      </w:r>
    </w:p>
    <w:p w:rsidR="0062638A" w:rsidRDefault="0062638A" w:rsidP="007B2899">
      <w:p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Налог подлежит уплате налогоплательщиками-о</w:t>
      </w:r>
      <w:r w:rsidR="00A80C15">
        <w:rPr>
          <w:color w:val="222222"/>
          <w:sz w:val="28"/>
          <w:szCs w:val="28"/>
        </w:rPr>
        <w:t>рганизациями в срок не позднее 28 февраля</w:t>
      </w:r>
      <w:r>
        <w:rPr>
          <w:color w:val="222222"/>
          <w:sz w:val="28"/>
          <w:szCs w:val="28"/>
        </w:rPr>
        <w:t xml:space="preserve"> года, следующего за истекшим налоговым периодом. </w:t>
      </w:r>
    </w:p>
    <w:p w:rsidR="0062638A" w:rsidRDefault="0062638A" w:rsidP="007B2899">
      <w:pPr>
        <w:jc w:val="both"/>
        <w:rPr>
          <w:rFonts w:eastAsia="A"/>
          <w:sz w:val="28"/>
          <w:szCs w:val="28"/>
        </w:rPr>
      </w:pPr>
      <w:r>
        <w:rPr>
          <w:color w:val="222222"/>
          <w:sz w:val="28"/>
          <w:szCs w:val="28"/>
        </w:rPr>
        <w:t xml:space="preserve">Авансовые платежи по налогу подлежат уплате налогоплательщиками-организациями в срок не позднее </w:t>
      </w:r>
      <w:r w:rsidR="00A80C15">
        <w:rPr>
          <w:color w:val="222222"/>
          <w:sz w:val="28"/>
          <w:szCs w:val="28"/>
        </w:rPr>
        <w:t xml:space="preserve">28 </w:t>
      </w:r>
      <w:r>
        <w:rPr>
          <w:color w:val="222222"/>
          <w:sz w:val="28"/>
          <w:szCs w:val="28"/>
        </w:rPr>
        <w:t>числа месяца, следующего за истекшим отчетным периодом.</w:t>
      </w:r>
    </w:p>
    <w:p w:rsidR="0062638A" w:rsidRDefault="00A80C15" w:rsidP="007B2899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- </w:t>
      </w:r>
      <w:r w:rsidR="004E3015">
        <w:rPr>
          <w:rFonts w:ascii="Times New Roman" w:hAnsi="Times New Roman" w:cs="Times New Roman"/>
          <w:color w:val="222222"/>
          <w:sz w:val="28"/>
          <w:szCs w:val="28"/>
        </w:rPr>
        <w:t>В течение налогового периода налогоплательщики – организации уплачивают авансовые платежи по налогу. По истечении налогового периода налогоплательщики – организации уплачивают сумму налога, исчисленную в порядке, предусмотренном п.5 ст. 396 Налогового Кодекса Российской Федерации.</w:t>
      </w:r>
    </w:p>
    <w:p w:rsidR="004E3015" w:rsidRPr="009E14F2" w:rsidRDefault="004E3015" w:rsidP="007B2899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9E14F2">
        <w:rPr>
          <w:rFonts w:ascii="Times New Roman" w:hAnsi="Times New Roman" w:cs="Times New Roman"/>
          <w:color w:val="222222"/>
          <w:sz w:val="28"/>
          <w:szCs w:val="28"/>
        </w:rPr>
        <w:t>-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ст.389 НК РФ.</w:t>
      </w:r>
    </w:p>
    <w:p w:rsidR="004E3015" w:rsidRPr="009E14F2" w:rsidRDefault="004E3015" w:rsidP="007B2899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9E14F2">
        <w:rPr>
          <w:rFonts w:ascii="Times New Roman" w:hAnsi="Times New Roman" w:cs="Times New Roman"/>
          <w:color w:val="222222"/>
          <w:sz w:val="28"/>
          <w:szCs w:val="28"/>
        </w:rPr>
        <w:t>- В целях обеспечения полноты уплаты налога налогоплательщиками</w:t>
      </w:r>
      <w:r w:rsidR="001D5114" w:rsidRPr="009E14F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9E14F2">
        <w:rPr>
          <w:rFonts w:ascii="Times New Roman" w:hAnsi="Times New Roman" w:cs="Times New Roman"/>
          <w:color w:val="222222"/>
          <w:sz w:val="28"/>
          <w:szCs w:val="28"/>
        </w:rPr>
        <w:t>- организациями составление, передача (направление) налоговыми органами указанным налогоплательщикам-организациям сообщений об исчисленных налоговыми органами суммах налога, рассмотрение налоговыми органами представленных такими налогоплательщиками пояснений и (или) документов и передача (направление) налоговыми органами</w:t>
      </w:r>
      <w:r w:rsidR="001D5114" w:rsidRPr="009E14F2">
        <w:rPr>
          <w:rFonts w:ascii="Times New Roman" w:hAnsi="Times New Roman" w:cs="Times New Roman"/>
          <w:color w:val="222222"/>
          <w:sz w:val="28"/>
          <w:szCs w:val="28"/>
        </w:rPr>
        <w:t xml:space="preserve"> таким налогоплательщикам уточнённых сообщений об исчисленных суммах налога осуществляются в порядке и сроки, аналогичные порядкам и срокам, предусмотренным пунктами 4-7 ст.363 НК</w:t>
      </w:r>
      <w:proofErr w:type="gramEnd"/>
      <w:r w:rsidR="001D5114" w:rsidRPr="009E14F2">
        <w:rPr>
          <w:rFonts w:ascii="Times New Roman" w:hAnsi="Times New Roman" w:cs="Times New Roman"/>
          <w:color w:val="222222"/>
          <w:sz w:val="28"/>
          <w:szCs w:val="28"/>
        </w:rPr>
        <w:t xml:space="preserve"> РФ.</w:t>
      </w:r>
    </w:p>
    <w:p w:rsidR="0062638A" w:rsidRPr="009E14F2" w:rsidRDefault="0062638A" w:rsidP="007B2899">
      <w:pPr>
        <w:pStyle w:val="1"/>
        <w:shd w:val="clear" w:color="auto" w:fill="auto"/>
        <w:spacing w:line="240" w:lineRule="exact"/>
        <w:ind w:left="20" w:hanging="20"/>
        <w:rPr>
          <w:rFonts w:ascii="Times New Roman" w:hAnsi="Times New Roman" w:cs="Times New Roman"/>
          <w:color w:val="222222"/>
          <w:sz w:val="28"/>
          <w:szCs w:val="28"/>
        </w:rPr>
      </w:pPr>
    </w:p>
    <w:p w:rsidR="0062638A" w:rsidRDefault="0062638A" w:rsidP="007B2899">
      <w:pPr>
        <w:pStyle w:val="1"/>
        <w:shd w:val="clear" w:color="auto" w:fill="auto"/>
        <w:spacing w:line="240" w:lineRule="auto"/>
        <w:ind w:left="20" w:hanging="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E14F2">
        <w:rPr>
          <w:rFonts w:ascii="Times New Roman" w:hAnsi="Times New Roman" w:cs="Times New Roman"/>
          <w:sz w:val="28"/>
          <w:szCs w:val="28"/>
        </w:rPr>
        <w:t xml:space="preserve">5. </w:t>
      </w:r>
      <w:r w:rsidR="009E14F2" w:rsidRPr="0054475C">
        <w:rPr>
          <w:rFonts w:ascii="Times New Roman" w:hAnsi="Times New Roman" w:cs="Times New Roman"/>
          <w:color w:val="000000"/>
          <w:sz w:val="28"/>
          <w:szCs w:val="28"/>
        </w:rPr>
        <w:t>Признать утратившим силу решение</w:t>
      </w:r>
      <w:r w:rsidR="009E14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14F2" w:rsidRPr="0054475C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Собрания депутатов </w:t>
      </w:r>
      <w:r w:rsidR="00FE3540">
        <w:rPr>
          <w:rFonts w:ascii="Times New Roman" w:hAnsi="Times New Roman" w:cs="Times New Roman"/>
          <w:color w:val="000000"/>
          <w:sz w:val="28"/>
          <w:szCs w:val="28"/>
        </w:rPr>
        <w:t>Приобского</w:t>
      </w:r>
      <w:r w:rsidR="009E14F2" w:rsidRPr="0054475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Быстроистокского района Алтайского края от </w:t>
      </w:r>
      <w:r w:rsidR="00FE3540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9E14F2" w:rsidRPr="005447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221D1"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9E14F2" w:rsidRPr="0054475C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9E14F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221D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E14F2" w:rsidRPr="0054475C">
        <w:rPr>
          <w:rFonts w:ascii="Times New Roman" w:hAnsi="Times New Roman" w:cs="Times New Roman"/>
          <w:color w:val="000000"/>
          <w:sz w:val="28"/>
          <w:szCs w:val="28"/>
        </w:rPr>
        <w:t xml:space="preserve"> г. №</w:t>
      </w:r>
      <w:r w:rsidR="00FE3540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9E14F2" w:rsidRPr="005447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14F2" w:rsidRPr="0054475C">
        <w:rPr>
          <w:rFonts w:ascii="Times New Roman" w:hAnsi="Times New Roman" w:cs="Times New Roman"/>
          <w:sz w:val="28"/>
          <w:szCs w:val="28"/>
        </w:rPr>
        <w:t xml:space="preserve">«О земельном налоге  на территории </w:t>
      </w:r>
      <w:r w:rsidR="009E14F2" w:rsidRPr="0054475C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муниципального</w:t>
      </w:r>
      <w:r w:rsidR="009E14F2" w:rsidRPr="0054475C">
        <w:rPr>
          <w:rFonts w:ascii="Times New Roman" w:hAnsi="Times New Roman" w:cs="Times New Roman"/>
          <w:sz w:val="28"/>
          <w:szCs w:val="28"/>
        </w:rPr>
        <w:t xml:space="preserve"> </w:t>
      </w:r>
      <w:r w:rsidR="009E14F2" w:rsidRPr="005447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образования </w:t>
      </w:r>
      <w:r w:rsidR="00FE3540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Приобский</w:t>
      </w:r>
      <w:r w:rsidR="009E14F2" w:rsidRPr="0054475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 Быстроистокского района  Алтайского края»</w:t>
      </w:r>
      <w:r w:rsidR="009E14F2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50043D" w:rsidRPr="009E14F2" w:rsidRDefault="0050043D" w:rsidP="007B2899">
      <w:pPr>
        <w:pStyle w:val="1"/>
        <w:shd w:val="clear" w:color="auto" w:fill="auto"/>
        <w:spacing w:line="240" w:lineRule="auto"/>
        <w:ind w:left="20" w:hanging="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2638A" w:rsidRPr="009E14F2" w:rsidRDefault="0062638A" w:rsidP="007B2899">
      <w:pPr>
        <w:jc w:val="both"/>
        <w:rPr>
          <w:sz w:val="28"/>
          <w:szCs w:val="28"/>
        </w:rPr>
      </w:pPr>
      <w:r w:rsidRPr="009E14F2">
        <w:rPr>
          <w:sz w:val="28"/>
          <w:szCs w:val="28"/>
        </w:rPr>
        <w:t xml:space="preserve">6. </w:t>
      </w:r>
      <w:proofErr w:type="gramStart"/>
      <w:r w:rsidRPr="009E14F2">
        <w:rPr>
          <w:sz w:val="28"/>
          <w:szCs w:val="28"/>
        </w:rPr>
        <w:t>Контроль за</w:t>
      </w:r>
      <w:proofErr w:type="gramEnd"/>
      <w:r w:rsidRPr="009E14F2">
        <w:rPr>
          <w:sz w:val="28"/>
          <w:szCs w:val="28"/>
        </w:rPr>
        <w:t xml:space="preserve"> исполнением настоящего Решения возложить на постоянную комиссию по бюджету и </w:t>
      </w:r>
      <w:r w:rsidR="00D932B0" w:rsidRPr="009E14F2">
        <w:rPr>
          <w:sz w:val="28"/>
          <w:szCs w:val="28"/>
        </w:rPr>
        <w:t>вопросам местного самоуправлению</w:t>
      </w:r>
      <w:r w:rsidRPr="009E14F2">
        <w:rPr>
          <w:sz w:val="28"/>
          <w:szCs w:val="28"/>
        </w:rPr>
        <w:t xml:space="preserve"> (председатель </w:t>
      </w:r>
      <w:proofErr w:type="spellStart"/>
      <w:r w:rsidR="00FE3540">
        <w:rPr>
          <w:sz w:val="28"/>
          <w:szCs w:val="28"/>
        </w:rPr>
        <w:t>Гоманкова</w:t>
      </w:r>
      <w:proofErr w:type="spellEnd"/>
      <w:r w:rsidR="00FE3540">
        <w:rPr>
          <w:sz w:val="28"/>
          <w:szCs w:val="28"/>
        </w:rPr>
        <w:t xml:space="preserve"> В.Н</w:t>
      </w:r>
      <w:r w:rsidRPr="009E14F2">
        <w:rPr>
          <w:sz w:val="28"/>
          <w:szCs w:val="28"/>
        </w:rPr>
        <w:t>.).</w:t>
      </w:r>
    </w:p>
    <w:p w:rsidR="0050043D" w:rsidRDefault="0050043D" w:rsidP="007B2899">
      <w:pPr>
        <w:jc w:val="both"/>
        <w:rPr>
          <w:sz w:val="28"/>
          <w:szCs w:val="28"/>
        </w:rPr>
      </w:pPr>
    </w:p>
    <w:p w:rsidR="0062638A" w:rsidRDefault="0062638A" w:rsidP="007B2899">
      <w:pPr>
        <w:jc w:val="both"/>
        <w:rPr>
          <w:sz w:val="28"/>
          <w:szCs w:val="28"/>
        </w:rPr>
      </w:pPr>
      <w:r>
        <w:rPr>
          <w:sz w:val="28"/>
          <w:szCs w:val="28"/>
        </w:rPr>
        <w:t>7. Настоящее решение</w:t>
      </w:r>
      <w:r w:rsidR="001D5114">
        <w:rPr>
          <w:sz w:val="28"/>
          <w:szCs w:val="28"/>
        </w:rPr>
        <w:t xml:space="preserve"> вступает в силу с 1 января 202</w:t>
      </w:r>
      <w:r w:rsidR="000221D1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но не ранее чем по  истечении одного месяца со дня его официального опубликования в районной газете «Ударник труда».</w:t>
      </w:r>
    </w:p>
    <w:p w:rsidR="0062638A" w:rsidRDefault="0062638A" w:rsidP="007C2428">
      <w:pPr>
        <w:rPr>
          <w:sz w:val="28"/>
          <w:szCs w:val="28"/>
        </w:rPr>
      </w:pPr>
    </w:p>
    <w:p w:rsidR="0062638A" w:rsidRDefault="0062638A" w:rsidP="0062638A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FE3540">
        <w:rPr>
          <w:sz w:val="28"/>
          <w:szCs w:val="28"/>
        </w:rPr>
        <w:t xml:space="preserve">Приобского </w:t>
      </w:r>
      <w:r>
        <w:rPr>
          <w:sz w:val="28"/>
          <w:szCs w:val="28"/>
        </w:rPr>
        <w:t>сельсовета</w:t>
      </w:r>
      <w:r>
        <w:rPr>
          <w:i/>
          <w:iCs/>
          <w:sz w:val="28"/>
          <w:szCs w:val="28"/>
        </w:rPr>
        <w:t xml:space="preserve">    </w:t>
      </w:r>
      <w:r w:rsidR="00FE3540">
        <w:rPr>
          <w:i/>
          <w:iCs/>
          <w:sz w:val="28"/>
          <w:szCs w:val="28"/>
        </w:rPr>
        <w:t xml:space="preserve">                                  </w:t>
      </w:r>
      <w:r w:rsidR="00FE3540">
        <w:rPr>
          <w:iCs/>
          <w:sz w:val="28"/>
          <w:szCs w:val="28"/>
        </w:rPr>
        <w:t>С.Н.Симоненко</w:t>
      </w:r>
      <w:r>
        <w:rPr>
          <w:i/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 xml:space="preserve">        </w:t>
      </w:r>
      <w:r w:rsidR="00D932B0">
        <w:rPr>
          <w:iCs/>
          <w:sz w:val="28"/>
          <w:szCs w:val="28"/>
        </w:rPr>
        <w:t xml:space="preserve">                                                                  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</w:p>
    <w:p w:rsidR="001D5114" w:rsidRDefault="001D5114" w:rsidP="0062638A">
      <w:pPr>
        <w:rPr>
          <w:sz w:val="28"/>
          <w:szCs w:val="28"/>
        </w:rPr>
      </w:pPr>
      <w:r>
        <w:rPr>
          <w:sz w:val="28"/>
          <w:szCs w:val="28"/>
        </w:rPr>
        <w:t>дата</w:t>
      </w:r>
      <w:r w:rsidR="00EF1410">
        <w:rPr>
          <w:sz w:val="28"/>
          <w:szCs w:val="28"/>
        </w:rPr>
        <w:t xml:space="preserve"> </w:t>
      </w:r>
      <w:r w:rsidR="00FE3540">
        <w:rPr>
          <w:sz w:val="28"/>
          <w:szCs w:val="28"/>
        </w:rPr>
        <w:t>17.09</w:t>
      </w:r>
      <w:r w:rsidR="00EF1410">
        <w:rPr>
          <w:sz w:val="28"/>
          <w:szCs w:val="28"/>
        </w:rPr>
        <w:t>.202</w:t>
      </w:r>
      <w:r w:rsidR="000221D1">
        <w:rPr>
          <w:sz w:val="28"/>
          <w:szCs w:val="28"/>
        </w:rPr>
        <w:t>4</w:t>
      </w:r>
    </w:p>
    <w:p w:rsidR="0062638A" w:rsidRDefault="0062638A" w:rsidP="000221D1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8E0F02">
        <w:rPr>
          <w:sz w:val="28"/>
          <w:szCs w:val="28"/>
        </w:rPr>
        <w:t>50</w:t>
      </w:r>
      <w:r>
        <w:rPr>
          <w:sz w:val="28"/>
          <w:szCs w:val="28"/>
        </w:rPr>
        <w:t xml:space="preserve">     </w:t>
      </w:r>
    </w:p>
    <w:p w:rsidR="00483194" w:rsidRDefault="00483194"/>
    <w:sectPr w:rsidR="00483194" w:rsidSect="000221D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ED6" w:rsidRPr="007C2428" w:rsidRDefault="00C72ED6" w:rsidP="007C2428">
      <w:r>
        <w:separator/>
      </w:r>
    </w:p>
  </w:endnote>
  <w:endnote w:type="continuationSeparator" w:id="0">
    <w:p w:rsidR="00C72ED6" w:rsidRPr="007C2428" w:rsidRDefault="00C72ED6" w:rsidP="007C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ED6" w:rsidRPr="007C2428" w:rsidRDefault="00C72ED6" w:rsidP="007C2428">
      <w:r>
        <w:separator/>
      </w:r>
    </w:p>
  </w:footnote>
  <w:footnote w:type="continuationSeparator" w:id="0">
    <w:p w:rsidR="00C72ED6" w:rsidRPr="007C2428" w:rsidRDefault="00C72ED6" w:rsidP="007C2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113F2"/>
    <w:multiLevelType w:val="multilevel"/>
    <w:tmpl w:val="A04AC6F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38A"/>
    <w:rsid w:val="000221D1"/>
    <w:rsid w:val="000F21C1"/>
    <w:rsid w:val="0011711D"/>
    <w:rsid w:val="00190CBF"/>
    <w:rsid w:val="001A40EB"/>
    <w:rsid w:val="001B68B6"/>
    <w:rsid w:val="001C3A76"/>
    <w:rsid w:val="001D5114"/>
    <w:rsid w:val="00250351"/>
    <w:rsid w:val="00273326"/>
    <w:rsid w:val="002D3F25"/>
    <w:rsid w:val="003D0F37"/>
    <w:rsid w:val="00401EAD"/>
    <w:rsid w:val="0045659D"/>
    <w:rsid w:val="0048280E"/>
    <w:rsid w:val="00483194"/>
    <w:rsid w:val="004E3015"/>
    <w:rsid w:val="0050043D"/>
    <w:rsid w:val="005C5D42"/>
    <w:rsid w:val="005D5FF9"/>
    <w:rsid w:val="0062638A"/>
    <w:rsid w:val="00740706"/>
    <w:rsid w:val="007B2899"/>
    <w:rsid w:val="007C2428"/>
    <w:rsid w:val="008E0F02"/>
    <w:rsid w:val="00986FE2"/>
    <w:rsid w:val="009A00FB"/>
    <w:rsid w:val="009E14F2"/>
    <w:rsid w:val="00A17BC4"/>
    <w:rsid w:val="00A3706C"/>
    <w:rsid w:val="00A80C15"/>
    <w:rsid w:val="00B277C7"/>
    <w:rsid w:val="00B33346"/>
    <w:rsid w:val="00C6275A"/>
    <w:rsid w:val="00C72ED6"/>
    <w:rsid w:val="00D665C1"/>
    <w:rsid w:val="00D913F0"/>
    <w:rsid w:val="00D932B0"/>
    <w:rsid w:val="00EB1637"/>
    <w:rsid w:val="00EF1410"/>
    <w:rsid w:val="00F0711B"/>
    <w:rsid w:val="00F302E2"/>
    <w:rsid w:val="00F470F3"/>
    <w:rsid w:val="00FC4B3D"/>
    <w:rsid w:val="00FE3540"/>
    <w:rsid w:val="00FE3C3D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3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62638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2638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сновной текст_"/>
    <w:basedOn w:val="a0"/>
    <w:link w:val="1"/>
    <w:uiPriority w:val="99"/>
    <w:locked/>
    <w:rsid w:val="0062638A"/>
    <w:rPr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62638A"/>
    <w:pPr>
      <w:shd w:val="clear" w:color="auto" w:fill="FFFFFF"/>
      <w:spacing w:line="235" w:lineRule="exact"/>
      <w:ind w:left="23" w:right="23" w:firstLine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Title">
    <w:name w:val="ConsTitle"/>
    <w:uiPriority w:val="99"/>
    <w:semiHidden/>
    <w:rsid w:val="006263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semiHidden/>
    <w:rsid w:val="0062638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932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5D5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C24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C24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4B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4B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38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62638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2638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сновной текст_"/>
    <w:basedOn w:val="a0"/>
    <w:link w:val="1"/>
    <w:uiPriority w:val="99"/>
    <w:locked/>
    <w:rsid w:val="0062638A"/>
    <w:rPr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62638A"/>
    <w:pPr>
      <w:shd w:val="clear" w:color="auto" w:fill="FFFFFF"/>
      <w:spacing w:line="235" w:lineRule="exact"/>
      <w:ind w:left="23" w:right="23" w:firstLine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Title">
    <w:name w:val="ConsTitle"/>
    <w:uiPriority w:val="99"/>
    <w:semiHidden/>
    <w:rsid w:val="006263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semiHidden/>
    <w:rsid w:val="0062638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932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5D5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C24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C24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4B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4B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Приобский сельсовет</cp:lastModifiedBy>
  <cp:revision>2</cp:revision>
  <cp:lastPrinted>2024-09-30T02:47:00Z</cp:lastPrinted>
  <dcterms:created xsi:type="dcterms:W3CDTF">2024-10-31T02:17:00Z</dcterms:created>
  <dcterms:modified xsi:type="dcterms:W3CDTF">2024-10-31T02:17:00Z</dcterms:modified>
</cp:coreProperties>
</file>